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1D0" w:rsidRPr="007561D0" w:rsidRDefault="007561D0" w:rsidP="007561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7561D0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44C78" w:rsidRPr="0053311E" w:rsidRDefault="00C44C78" w:rsidP="00C44C7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3D5A2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9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C44C78" w:rsidRPr="003D5A2E" w:rsidRDefault="00C44C78" w:rsidP="003D5A2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 w:rsidRPr="003D5A2E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Objednávky městské policie za červenec 2024</w:t>
      </w:r>
    </w:p>
    <w:p w:rsidR="003D5A2E" w:rsidRPr="003D5A2E" w:rsidRDefault="003D5A2E" w:rsidP="003D5A2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Zrušení usnesení RM č. 2310/2024</w:t>
      </w: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28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srpna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C44C78" w:rsidRPr="002B0FC7" w:rsidRDefault="00C44C78" w:rsidP="00C44C7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C44C78" w:rsidRPr="002B0FC7" w:rsidRDefault="00C44C78" w:rsidP="00C44C7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Pr="0053311E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1. Objednávky městské policie za červen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ec</w:t>
      </w: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2024</w:t>
      </w: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44C78" w:rsidRPr="002B0FC7" w:rsidRDefault="00C44C78" w:rsidP="00C44C7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C44C78" w:rsidRPr="002B0FC7" w:rsidRDefault="00C44C78" w:rsidP="00C44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C44C78" w:rsidRPr="002B0FC7" w:rsidRDefault="00C44C78" w:rsidP="00C44C78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C44C78" w:rsidRPr="002B0FC7" w:rsidRDefault="00C44C78" w:rsidP="00C44C78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C44C78" w:rsidRPr="002B0FC7" w:rsidRDefault="00C44C78" w:rsidP="00C44C7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Seznam objednávek městské policie za měsíc červen</w:t>
      </w:r>
      <w:r>
        <w:rPr>
          <w:rFonts w:ascii="Tahoma" w:eastAsia="Times New Roman" w:hAnsi="Tahoma" w:cs="Tahoma"/>
          <w:sz w:val="20"/>
          <w:szCs w:val="20"/>
          <w:lang w:eastAsia="cs-CZ"/>
        </w:rPr>
        <w:t>ec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2024.</w:t>
      </w:r>
    </w:p>
    <w:p w:rsidR="00C44C78" w:rsidRPr="002B0FC7" w:rsidRDefault="00C44C78" w:rsidP="00C44C78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D5A2E" w:rsidRPr="007561D0" w:rsidRDefault="003D5A2E" w:rsidP="003D5A2E">
      <w:pPr>
        <w:rPr>
          <w:rFonts w:ascii="Tahoma" w:hAnsi="Tahoma" w:cs="Tahoma"/>
          <w:b/>
          <w:sz w:val="20"/>
          <w:szCs w:val="20"/>
          <w:u w:val="single"/>
        </w:rPr>
      </w:pPr>
      <w:r w:rsidRPr="003D5A2E">
        <w:rPr>
          <w:rFonts w:ascii="Tahoma" w:hAnsi="Tahoma" w:cs="Tahoma"/>
          <w:b/>
          <w:sz w:val="20"/>
          <w:szCs w:val="20"/>
          <w:u w:val="single"/>
        </w:rPr>
        <w:t>2. Zrušení usnesení RM č. 2310/2024</w:t>
      </w:r>
    </w:p>
    <w:p w:rsidR="003D5A2E" w:rsidRPr="002B0FC7" w:rsidRDefault="003D5A2E" w:rsidP="003D5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D5A2E" w:rsidRPr="002B0FC7" w:rsidRDefault="003D5A2E" w:rsidP="003D5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3D5A2E" w:rsidRPr="002B0FC7" w:rsidRDefault="003D5A2E" w:rsidP="003D5A2E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3D5A2E" w:rsidRPr="002B0FC7" w:rsidRDefault="003D5A2E" w:rsidP="003D5A2E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I. </w:t>
      </w:r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Ruší</w:t>
      </w:r>
    </w:p>
    <w:p w:rsidR="003D5A2E" w:rsidRDefault="003A5440" w:rsidP="003D5A2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U</w:t>
      </w:r>
      <w:r w:rsidR="003D5A2E">
        <w:rPr>
          <w:rFonts w:ascii="Tahoma" w:eastAsia="Times New Roman" w:hAnsi="Tahoma" w:cs="Tahoma"/>
          <w:sz w:val="20"/>
          <w:szCs w:val="20"/>
          <w:lang w:eastAsia="cs-CZ"/>
        </w:rPr>
        <w:t xml:space="preserve">snesení RM č. 2310/2024 – instalaci kamery ve společných prostorách domu č. p. 805, ul. Zvolenská </w:t>
      </w:r>
    </w:p>
    <w:p w:rsidR="003D5A2E" w:rsidRDefault="003D5A2E" w:rsidP="003D5A2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D5A2E" w:rsidRDefault="003D5A2E" w:rsidP="003D5A2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D5A2E" w:rsidRDefault="003D5A2E" w:rsidP="003D5A2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3D5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D61D9"/>
    <w:multiLevelType w:val="hybridMultilevel"/>
    <w:tmpl w:val="5BC071B4"/>
    <w:lvl w:ilvl="0" w:tplc="607255F0">
      <w:start w:val="1"/>
      <w:numFmt w:val="decimal"/>
      <w:lvlText w:val="%1."/>
      <w:lvlJc w:val="left"/>
      <w:pPr>
        <w:ind w:left="211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835" w:hanging="360"/>
      </w:pPr>
    </w:lvl>
    <w:lvl w:ilvl="2" w:tplc="0405001B" w:tentative="1">
      <w:start w:val="1"/>
      <w:numFmt w:val="lowerRoman"/>
      <w:lvlText w:val="%3."/>
      <w:lvlJc w:val="right"/>
      <w:pPr>
        <w:ind w:left="3555" w:hanging="180"/>
      </w:pPr>
    </w:lvl>
    <w:lvl w:ilvl="3" w:tplc="0405000F" w:tentative="1">
      <w:start w:val="1"/>
      <w:numFmt w:val="decimal"/>
      <w:lvlText w:val="%4."/>
      <w:lvlJc w:val="left"/>
      <w:pPr>
        <w:ind w:left="4275" w:hanging="360"/>
      </w:pPr>
    </w:lvl>
    <w:lvl w:ilvl="4" w:tplc="04050019" w:tentative="1">
      <w:start w:val="1"/>
      <w:numFmt w:val="lowerLetter"/>
      <w:lvlText w:val="%5."/>
      <w:lvlJc w:val="left"/>
      <w:pPr>
        <w:ind w:left="4995" w:hanging="360"/>
      </w:pPr>
    </w:lvl>
    <w:lvl w:ilvl="5" w:tplc="0405001B" w:tentative="1">
      <w:start w:val="1"/>
      <w:numFmt w:val="lowerRoman"/>
      <w:lvlText w:val="%6."/>
      <w:lvlJc w:val="right"/>
      <w:pPr>
        <w:ind w:left="5715" w:hanging="180"/>
      </w:pPr>
    </w:lvl>
    <w:lvl w:ilvl="6" w:tplc="0405000F" w:tentative="1">
      <w:start w:val="1"/>
      <w:numFmt w:val="decimal"/>
      <w:lvlText w:val="%7."/>
      <w:lvlJc w:val="left"/>
      <w:pPr>
        <w:ind w:left="6435" w:hanging="360"/>
      </w:pPr>
    </w:lvl>
    <w:lvl w:ilvl="7" w:tplc="04050019" w:tentative="1">
      <w:start w:val="1"/>
      <w:numFmt w:val="lowerLetter"/>
      <w:lvlText w:val="%8."/>
      <w:lvlJc w:val="left"/>
      <w:pPr>
        <w:ind w:left="7155" w:hanging="360"/>
      </w:pPr>
    </w:lvl>
    <w:lvl w:ilvl="8" w:tplc="040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" w15:restartNumberingAfterBreak="0">
    <w:nsid w:val="7DC41DF4"/>
    <w:multiLevelType w:val="hybridMultilevel"/>
    <w:tmpl w:val="076ABB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78"/>
    <w:rsid w:val="001206FF"/>
    <w:rsid w:val="003A5440"/>
    <w:rsid w:val="003D5A2E"/>
    <w:rsid w:val="00654DD7"/>
    <w:rsid w:val="007561D0"/>
    <w:rsid w:val="00C44C78"/>
    <w:rsid w:val="00CE1D65"/>
    <w:rsid w:val="00F6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0A0A"/>
  <w15:chartTrackingRefBased/>
  <w15:docId w15:val="{2615841A-D8AB-4E02-B49B-0AC08B2D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4C7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5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6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9421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431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73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9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799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11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0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93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67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3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3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2024-08-13T08:49:00Z</dcterms:created>
  <dcterms:modified xsi:type="dcterms:W3CDTF">2024-08-21T15:06:00Z</dcterms:modified>
</cp:coreProperties>
</file>